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74627" w14:textId="77777777" w:rsidR="002F5847" w:rsidRPr="000818ED" w:rsidRDefault="002F5847" w:rsidP="002F5847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Հ</w:t>
      </w:r>
      <w:r w:rsidRPr="000818ED">
        <w:rPr>
          <w:rFonts w:ascii="GHEA Grapalat" w:hAnsi="GHEA Grapalat"/>
          <w:b/>
          <w:sz w:val="24"/>
          <w:szCs w:val="24"/>
          <w:u w:val="single"/>
          <w:lang w:val="hy-AM"/>
        </w:rPr>
        <w:t>ավելված</w:t>
      </w:r>
    </w:p>
    <w:p w14:paraId="535AF78B" w14:textId="77777777" w:rsidR="002F5847" w:rsidRPr="000818ED" w:rsidRDefault="002F5847" w:rsidP="002F5847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</w:t>
      </w:r>
      <w:r w:rsidRPr="000818ED">
        <w:rPr>
          <w:rFonts w:ascii="GHEA Grapalat" w:hAnsi="GHEA Grapalat"/>
          <w:b/>
          <w:sz w:val="24"/>
          <w:szCs w:val="24"/>
          <w:lang w:val="hy-AM"/>
        </w:rPr>
        <w:t>այաստանի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818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</w:t>
      </w:r>
      <w:r w:rsidRPr="000818ED">
        <w:rPr>
          <w:rFonts w:ascii="GHEA Grapalat" w:hAnsi="GHEA Grapalat"/>
          <w:b/>
          <w:sz w:val="24"/>
          <w:szCs w:val="24"/>
          <w:lang w:val="hy-AM"/>
        </w:rPr>
        <w:t>անրապետության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818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Ա</w:t>
      </w:r>
      <w:r w:rsidRPr="000818ED">
        <w:rPr>
          <w:rFonts w:ascii="GHEA Grapalat" w:hAnsi="GHEA Grapalat"/>
          <w:b/>
          <w:sz w:val="24"/>
          <w:szCs w:val="24"/>
          <w:lang w:val="hy-AM"/>
        </w:rPr>
        <w:t>րմավիրի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818ED">
        <w:rPr>
          <w:rFonts w:ascii="GHEA Grapalat" w:hAnsi="GHEA Grapalat"/>
          <w:b/>
          <w:sz w:val="24"/>
          <w:szCs w:val="24"/>
          <w:lang w:val="hy-AM"/>
        </w:rPr>
        <w:t xml:space="preserve"> մարզի</w:t>
      </w:r>
    </w:p>
    <w:p w14:paraId="63D7843C" w14:textId="77777777" w:rsidR="002F5847" w:rsidRPr="000818ED" w:rsidRDefault="002F5847" w:rsidP="002F5847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Փ</w:t>
      </w:r>
      <w:r w:rsidRPr="000818ED">
        <w:rPr>
          <w:rFonts w:ascii="GHEA Grapalat" w:hAnsi="GHEA Grapalat"/>
          <w:b/>
          <w:sz w:val="24"/>
          <w:szCs w:val="24"/>
          <w:lang w:val="hy-AM"/>
        </w:rPr>
        <w:t>արաքար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818ED">
        <w:rPr>
          <w:rFonts w:ascii="GHEA Grapalat" w:hAnsi="GHEA Grapalat"/>
          <w:b/>
          <w:sz w:val="24"/>
          <w:szCs w:val="24"/>
          <w:lang w:val="hy-AM"/>
        </w:rPr>
        <w:t xml:space="preserve"> համայնքի ավագանու</w:t>
      </w:r>
    </w:p>
    <w:p w14:paraId="5DF8CB7C" w14:textId="4442D9E9" w:rsidR="002F5847" w:rsidRDefault="002F5847" w:rsidP="002F5847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818ED">
        <w:rPr>
          <w:rFonts w:ascii="GHEA Grapalat" w:hAnsi="GHEA Grapalat"/>
          <w:b/>
          <w:sz w:val="24"/>
          <w:szCs w:val="24"/>
          <w:lang w:val="hy-AM"/>
        </w:rPr>
        <w:t xml:space="preserve">2024 թվականի </w:t>
      </w:r>
      <w:r w:rsidR="00952FA7">
        <w:rPr>
          <w:rFonts w:ascii="GHEA Grapalat" w:hAnsi="GHEA Grapalat"/>
          <w:b/>
          <w:sz w:val="24"/>
          <w:szCs w:val="24"/>
          <w:lang w:val="hy-AM"/>
        </w:rPr>
        <w:t xml:space="preserve">հունիսի </w:t>
      </w:r>
      <w:r w:rsidRPr="000818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3</w:t>
      </w:r>
      <w:r w:rsidRPr="000818ED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Pr="00A65E9D">
        <w:rPr>
          <w:rFonts w:ascii="GHEA Grapalat" w:hAnsi="GHEA Grapalat"/>
          <w:b/>
          <w:sz w:val="24"/>
          <w:szCs w:val="24"/>
          <w:lang w:val="hy-AM"/>
        </w:rPr>
        <w:t>N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2</w:t>
      </w:r>
      <w:r w:rsidR="00952FA7">
        <w:rPr>
          <w:rFonts w:ascii="GHEA Grapalat" w:hAnsi="GHEA Grapalat"/>
          <w:b/>
          <w:sz w:val="24"/>
          <w:szCs w:val="24"/>
          <w:lang w:val="hy-AM"/>
        </w:rPr>
        <w:t>5</w:t>
      </w:r>
      <w:r w:rsidRPr="00A65E9D">
        <w:rPr>
          <w:rFonts w:ascii="GHEA Grapalat" w:hAnsi="GHEA Grapalat"/>
          <w:b/>
          <w:sz w:val="24"/>
          <w:szCs w:val="24"/>
          <w:lang w:val="hy-AM"/>
        </w:rPr>
        <w:t xml:space="preserve">- </w:t>
      </w:r>
      <w:r>
        <w:rPr>
          <w:rFonts w:ascii="GHEA Grapalat" w:hAnsi="GHEA Grapalat"/>
          <w:b/>
          <w:sz w:val="24"/>
          <w:szCs w:val="24"/>
          <w:lang w:val="hy-AM"/>
        </w:rPr>
        <w:t>Ա</w:t>
      </w:r>
      <w:r w:rsidRPr="000818ED">
        <w:rPr>
          <w:rFonts w:ascii="GHEA Grapalat" w:hAnsi="GHEA Grapalat"/>
          <w:b/>
          <w:sz w:val="24"/>
          <w:szCs w:val="24"/>
          <w:lang w:val="hy-AM"/>
        </w:rPr>
        <w:t xml:space="preserve"> որոշման</w:t>
      </w:r>
    </w:p>
    <w:p w14:paraId="10994ED4" w14:textId="77777777" w:rsidR="002F5847" w:rsidRPr="000818ED" w:rsidRDefault="002F5847" w:rsidP="002F5847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14:paraId="2CA33E26" w14:textId="77777777" w:rsidR="002F5847" w:rsidRPr="000818ED" w:rsidRDefault="002F5847" w:rsidP="002F5847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14:paraId="0D93F314" w14:textId="77777777" w:rsidR="002F5847" w:rsidRPr="000818ED" w:rsidRDefault="002F5847" w:rsidP="002F5847">
      <w:pPr>
        <w:spacing w:line="240" w:lineRule="auto"/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0818ED">
        <w:rPr>
          <w:rFonts w:ascii="GHEA Grapalat" w:hAnsi="GHEA Grapalat"/>
          <w:b/>
          <w:sz w:val="24"/>
          <w:szCs w:val="24"/>
          <w:u w:val="single"/>
          <w:lang w:val="hy-AM"/>
        </w:rPr>
        <w:t>ՕՐԱԿԱՐԳ</w:t>
      </w:r>
    </w:p>
    <w:p w14:paraId="7FE0ED60" w14:textId="77777777" w:rsidR="002F5847" w:rsidRPr="000818ED" w:rsidRDefault="002F5847" w:rsidP="002F5847">
      <w:pPr>
        <w:spacing w:line="240" w:lineRule="auto"/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14:paraId="25A5D633" w14:textId="2365BB9A" w:rsidR="00034B44" w:rsidRPr="00034B44" w:rsidRDefault="00034B44" w:rsidP="006B45DC">
      <w:pPr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9E00CE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br/>
      </w:r>
      <w:r w:rsidRPr="00034B44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1. </w:t>
      </w:r>
      <w:r w:rsidRPr="009E00C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ՀԱՅԱՍՏԱՆԻ ՀԱՆՐԱՊԵՏՈՒԹՅԱՆ ԱՐՄԱՎԻՐԻ ՄԱՐԶԻ ՓԱՐԱՔԱՐ ՀԱՄԱՅՆՔԻ ԱՎԱԳԱՆՈՒ 2024 ԹՎԱԿԱՆԻ </w:t>
      </w:r>
      <w:r w:rsidRPr="00034B44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ՀՈՒՆԻՍԻ </w:t>
      </w:r>
      <w:r w:rsidRPr="009E00C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034B44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3</w:t>
      </w:r>
      <w:r w:rsidRPr="009E00C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-Ի </w:t>
      </w:r>
      <w:r w:rsidRPr="00034B44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ՕՐԵՆՔԻ ՈՒԺՈՎ ՀՐԱՎԻՐՎԱԾ</w:t>
      </w:r>
      <w:r w:rsidRPr="009E00C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ՆԻՍՏԻ ՕՐԱԿԱՐԳԸ ՀԱՍՏԱՏԵԼՈՒ ՄԱՍԻՆ</w:t>
      </w:r>
      <w:r w:rsidRPr="00034B44">
        <w:rPr>
          <w:rFonts w:ascii="GHEA Grapalat" w:hAnsi="GHEA Grapalat"/>
          <w:sz w:val="24"/>
          <w:szCs w:val="24"/>
          <w:lang w:val="hy-AM"/>
        </w:rPr>
        <w:t xml:space="preserve"> /Զեկ.՝ Լ. Գյուլնազարյան/</w:t>
      </w:r>
    </w:p>
    <w:p w14:paraId="6223AC88" w14:textId="77777777" w:rsidR="00034B44" w:rsidRPr="009E00CE" w:rsidRDefault="00034B44" w:rsidP="00034B44">
      <w:pPr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9E00C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</w:r>
    </w:p>
    <w:p w14:paraId="3C8683B7" w14:textId="596AB59C" w:rsidR="002F5847" w:rsidRPr="00034B44" w:rsidRDefault="00034B44" w:rsidP="00034B44">
      <w:pPr>
        <w:pStyle w:val="ListParagraph"/>
        <w:ind w:left="0" w:hanging="142"/>
        <w:rPr>
          <w:rFonts w:ascii="GHEA Grapalat" w:hAnsi="GHEA Grapalat"/>
          <w:sz w:val="24"/>
          <w:szCs w:val="24"/>
          <w:lang w:val="hy-AM"/>
        </w:rPr>
      </w:pPr>
      <w:r w:rsidRPr="00034B44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2. </w:t>
      </w:r>
      <w:r w:rsidRPr="000D6EA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ՀԱՅԱՍՏԱՆԻ ՀԱՆՐԱՊԵՏՈՒԹՅԱՆ ԱՐՄԱՎԻՐԻ ՄԱՐԶԻ ՓԱՐԱՔԱՐ ՀԱՄԱՅՆՔԻ ՂԵԿԱՎԱՐԻ </w:t>
      </w:r>
      <w:r w:rsidRPr="00034B44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ԼԻԱԶՈՐՈՒԹՅՈՒՆՆԵՐԻ ՍՏԱՆՁՆՄԱՆ ԵՎ  ԵՐԴՄԱՆ ԱՐԱՐՈՂՈՒԹՅԱՆ  ՄԱՍԻՆ</w:t>
      </w:r>
      <w:r w:rsidRPr="00034B44">
        <w:rPr>
          <w:rFonts w:ascii="GHEA Grapalat" w:hAnsi="GHEA Grapalat"/>
          <w:sz w:val="24"/>
          <w:szCs w:val="24"/>
          <w:lang w:val="hy-AM"/>
        </w:rPr>
        <w:t>/Զեկ.՝ Լ. Գյուլնազարյան/</w:t>
      </w:r>
    </w:p>
    <w:p w14:paraId="6DC602B4" w14:textId="77777777" w:rsidR="00034B44" w:rsidRPr="00034B44" w:rsidRDefault="00034B44" w:rsidP="002F5847">
      <w:pPr>
        <w:pStyle w:val="ListParagraph"/>
        <w:rPr>
          <w:rFonts w:ascii="GHEA Grapalat" w:hAnsi="GHEA Grapalat"/>
          <w:sz w:val="24"/>
          <w:szCs w:val="24"/>
          <w:lang w:val="hy-AM"/>
        </w:rPr>
      </w:pPr>
    </w:p>
    <w:p w14:paraId="5BF68591" w14:textId="676C8E8B" w:rsidR="00034B44" w:rsidRPr="00034B44" w:rsidRDefault="00034B44" w:rsidP="00034B44">
      <w:pPr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3.</w:t>
      </w:r>
      <w:r w:rsidRPr="00946DE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ՀԱՅԱՍՏԱՆԻ ՀԱՆՐԱՊԵՏՈՒԹՅԱՆ ԱՐՄԱՎԻՐԻ ՄԱՐԶԻ ՓԱՐԱՔԱՐ ՀԱՄԱՅՆՔԻ ԱՎԱԳԱՆՈՒ ՀԵՐԹԱԿԱՆ ՆԻՍՏԻ ՕՐՎԱ ՍԱՀՄԱՆՈՒՄ</w:t>
      </w:r>
    </w:p>
    <w:p w14:paraId="12E45BB4" w14:textId="70935FAD" w:rsidR="002F5847" w:rsidRPr="00034B44" w:rsidRDefault="002F5847" w:rsidP="00430C26">
      <w:pPr>
        <w:pStyle w:val="ListParagraph"/>
        <w:spacing w:after="200" w:line="240" w:lineRule="auto"/>
        <w:rPr>
          <w:rFonts w:ascii="GHEA Grapalat" w:hAnsi="GHEA Grapalat"/>
          <w:sz w:val="24"/>
          <w:szCs w:val="24"/>
          <w:lang w:val="hy-AM"/>
        </w:rPr>
      </w:pPr>
      <w:r w:rsidRPr="00034B44">
        <w:rPr>
          <w:rFonts w:ascii="GHEA Grapalat" w:hAnsi="GHEA Grapalat"/>
          <w:sz w:val="24"/>
          <w:szCs w:val="24"/>
          <w:lang w:val="hy-AM"/>
        </w:rPr>
        <w:t>/Զեկ.՝ Լ. Գյուլնազարյան/</w:t>
      </w:r>
    </w:p>
    <w:p w14:paraId="50F919E3" w14:textId="5D9EC29C" w:rsidR="002F5847" w:rsidRDefault="002F5847" w:rsidP="002F5847">
      <w:pPr>
        <w:pStyle w:val="ListParagraph"/>
        <w:spacing w:after="20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11E90B57" w14:textId="77777777" w:rsidR="002F5847" w:rsidRPr="000818ED" w:rsidRDefault="002F5847" w:rsidP="002F5847">
      <w:pPr>
        <w:pStyle w:val="ListParagraph"/>
        <w:spacing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3464B916" w14:textId="77777777" w:rsidR="002F5847" w:rsidRPr="000818ED" w:rsidRDefault="002F5847" w:rsidP="002F5847">
      <w:pPr>
        <w:pStyle w:val="ListParagraph"/>
        <w:spacing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171D487A" w14:textId="77777777" w:rsidR="002F5847" w:rsidRDefault="002F5847" w:rsidP="002F5847">
      <w:pPr>
        <w:pStyle w:val="ListParagraph"/>
        <w:spacing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3602E2CB" w14:textId="77777777" w:rsidR="007A28C4" w:rsidRPr="000818ED" w:rsidRDefault="007A28C4" w:rsidP="007A28C4">
      <w:pPr>
        <w:pStyle w:val="ListParagraph"/>
        <w:spacing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27C34968" w14:textId="77777777" w:rsidR="007A28C4" w:rsidRPr="000818ED" w:rsidRDefault="007A28C4" w:rsidP="007A28C4">
      <w:pPr>
        <w:pStyle w:val="ListParagraph"/>
        <w:spacing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09E3F573" w14:textId="77777777" w:rsidR="007A28C4" w:rsidRPr="000818ED" w:rsidRDefault="007A28C4" w:rsidP="007A28C4">
      <w:pPr>
        <w:pStyle w:val="ListParagraph"/>
        <w:spacing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094BE804" w14:textId="77777777" w:rsidR="007A28C4" w:rsidRPr="000818ED" w:rsidRDefault="007A28C4" w:rsidP="007A28C4">
      <w:pPr>
        <w:pStyle w:val="ListParagraph"/>
        <w:spacing w:line="240" w:lineRule="auto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 w:rsidRPr="000818ED">
        <w:rPr>
          <w:rFonts w:ascii="GHEA Grapalat" w:hAnsi="GHEA Grapalat"/>
          <w:b/>
          <w:sz w:val="24"/>
          <w:szCs w:val="24"/>
          <w:lang w:val="hy-AM"/>
        </w:rPr>
        <w:t>Աշխատակազմի քարտուղար՝</w:t>
      </w:r>
      <w:r w:rsidRPr="000818ED">
        <w:rPr>
          <w:rFonts w:ascii="GHEA Grapalat" w:hAnsi="GHEA Grapalat"/>
          <w:b/>
          <w:sz w:val="24"/>
          <w:szCs w:val="24"/>
          <w:lang w:val="hy-AM"/>
        </w:rPr>
        <w:tab/>
      </w:r>
      <w:r w:rsidRPr="000818ED">
        <w:rPr>
          <w:rFonts w:ascii="GHEA Grapalat" w:hAnsi="GHEA Grapalat"/>
          <w:b/>
          <w:sz w:val="24"/>
          <w:szCs w:val="24"/>
          <w:lang w:val="hy-AM"/>
        </w:rPr>
        <w:tab/>
      </w:r>
      <w:r w:rsidRPr="000818ED">
        <w:rPr>
          <w:rFonts w:ascii="GHEA Grapalat" w:hAnsi="GHEA Grapalat"/>
          <w:b/>
          <w:sz w:val="24"/>
          <w:szCs w:val="24"/>
          <w:lang w:val="hy-AM"/>
        </w:rPr>
        <w:tab/>
      </w:r>
      <w:r w:rsidRPr="000818ED">
        <w:rPr>
          <w:rFonts w:ascii="GHEA Grapalat" w:hAnsi="GHEA Grapalat"/>
          <w:b/>
          <w:sz w:val="24"/>
          <w:szCs w:val="24"/>
          <w:lang w:val="hy-AM"/>
        </w:rPr>
        <w:tab/>
        <w:t>Գ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  <w:r w:rsidRPr="000818ED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Մանուկյան</w:t>
      </w:r>
    </w:p>
    <w:p w14:paraId="186BF498" w14:textId="77777777" w:rsidR="004C60C5" w:rsidRPr="00952FA7" w:rsidRDefault="004C60C5">
      <w:pPr>
        <w:rPr>
          <w:lang w:val="hy-AM"/>
        </w:rPr>
      </w:pPr>
    </w:p>
    <w:sectPr w:rsidR="004C60C5" w:rsidRPr="00952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50DA7"/>
    <w:multiLevelType w:val="hybridMultilevel"/>
    <w:tmpl w:val="38FA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9C"/>
    <w:rsid w:val="00034B44"/>
    <w:rsid w:val="002F5847"/>
    <w:rsid w:val="00430C26"/>
    <w:rsid w:val="00475C7D"/>
    <w:rsid w:val="004C60C5"/>
    <w:rsid w:val="005A4708"/>
    <w:rsid w:val="007A28C4"/>
    <w:rsid w:val="00932B9C"/>
    <w:rsid w:val="00952FA7"/>
    <w:rsid w:val="00A4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7D17"/>
  <w15:chartTrackingRefBased/>
  <w15:docId w15:val="{6B1CE4F8-4EE0-4929-8C77-0A1AC43A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2024-05-22T13:35:00Z</dcterms:created>
  <dcterms:modified xsi:type="dcterms:W3CDTF">2024-05-31T12:52:00Z</dcterms:modified>
</cp:coreProperties>
</file>